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A147" w14:textId="3E87C72E" w:rsidR="001F1005" w:rsidRPr="009E399D" w:rsidRDefault="001F1005" w:rsidP="007764C0">
      <w:pPr>
        <w:shd w:val="clear" w:color="auto" w:fill="FFFFFF"/>
        <w:spacing w:after="0" w:line="240" w:lineRule="auto"/>
        <w:jc w:val="center"/>
        <w:rPr>
          <w:rFonts w:ascii="Sharp Sans" w:eastAsia="Arial" w:hAnsi="Sharp Sans" w:cs="Arial"/>
          <w:b/>
          <w:i/>
          <w:color w:val="201F1E"/>
          <w:sz w:val="28"/>
          <w:szCs w:val="32"/>
        </w:rPr>
      </w:pPr>
      <w:r w:rsidRPr="009E399D">
        <w:rPr>
          <w:rFonts w:ascii="Sharp Sans" w:hAnsi="Sharp Sans"/>
          <w:noProof/>
          <w:color w:val="2B579A"/>
          <w:shd w:val="clear" w:color="auto" w:fill="E6E6E6"/>
        </w:rPr>
        <w:drawing>
          <wp:inline distT="0" distB="0" distL="0" distR="0" wp14:anchorId="299F4FF9" wp14:editId="767B8419">
            <wp:extent cx="2466975" cy="1387811"/>
            <wp:effectExtent l="0" t="0" r="0" b="3175"/>
            <wp:docPr id="1" name="Picture 1" descr="A picture containing text, electronics, compact disk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compact disk,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897" cy="139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0F4B7" w14:textId="77777777" w:rsidR="001F1005" w:rsidRPr="00D91688" w:rsidRDefault="001F1005" w:rsidP="007764C0">
      <w:pPr>
        <w:shd w:val="clear" w:color="auto" w:fill="FFFFFF"/>
        <w:spacing w:after="0" w:line="240" w:lineRule="auto"/>
        <w:jc w:val="center"/>
        <w:rPr>
          <w:rFonts w:ascii="Sharp Sans Medium" w:eastAsia="Arial" w:hAnsi="Sharp Sans Medium" w:cs="Arial"/>
          <w:b/>
          <w:i/>
          <w:color w:val="201F1E"/>
          <w:sz w:val="28"/>
          <w:szCs w:val="32"/>
        </w:rPr>
      </w:pPr>
    </w:p>
    <w:p w14:paraId="3C7C2220" w14:textId="7225C7BB" w:rsidR="00AE1C47" w:rsidRPr="00D91688" w:rsidRDefault="001D7FCC" w:rsidP="001F1C72">
      <w:pPr>
        <w:shd w:val="clear" w:color="auto" w:fill="FFFFFF" w:themeFill="background1"/>
        <w:spacing w:after="0" w:line="240" w:lineRule="auto"/>
        <w:jc w:val="center"/>
        <w:rPr>
          <w:rFonts w:ascii="Sharp Sans Medium" w:eastAsia="Arial" w:hAnsi="Sharp Sans Medium" w:cs="Arial"/>
          <w:b/>
          <w:bCs/>
          <w:color w:val="201F1E"/>
          <w:sz w:val="28"/>
          <w:szCs w:val="28"/>
        </w:rPr>
      </w:pPr>
      <w:r w:rsidRPr="00D91688">
        <w:rPr>
          <w:rFonts w:ascii="Sharp Sans Medium" w:eastAsia="Arial" w:hAnsi="Sharp Sans Medium" w:cs="Arial"/>
          <w:b/>
          <w:bCs/>
          <w:color w:val="201F1E"/>
          <w:sz w:val="28"/>
          <w:szCs w:val="28"/>
        </w:rPr>
        <w:t xml:space="preserve">Филмът Mrs. Harris Goes To Paris ще бъде наличен за стрийминг </w:t>
      </w:r>
      <w:r w:rsidRPr="00AD4811">
        <w:rPr>
          <w:rFonts w:ascii="Sharp Sans Medium" w:eastAsia="Arial" w:hAnsi="Sharp Sans Medium" w:cs="Arial"/>
          <w:b/>
          <w:bCs/>
          <w:color w:val="201F1E"/>
          <w:sz w:val="28"/>
          <w:szCs w:val="28"/>
        </w:rPr>
        <w:t xml:space="preserve">от </w:t>
      </w:r>
      <w:r w:rsidR="00D81DB6" w:rsidRPr="00AD4811">
        <w:rPr>
          <w:rFonts w:ascii="Sharp Sans Medium" w:eastAsia="Arial" w:hAnsi="Sharp Sans Medium" w:cs="Arial"/>
          <w:b/>
          <w:bCs/>
          <w:color w:val="201F1E"/>
          <w:sz w:val="28"/>
          <w:szCs w:val="28"/>
        </w:rPr>
        <w:t>19 юни само по SkyShowtime</w:t>
      </w:r>
      <w:r w:rsidR="00D81DB6" w:rsidRPr="00D91688">
        <w:rPr>
          <w:rFonts w:ascii="Sharp Sans Medium" w:eastAsia="Arial" w:hAnsi="Sharp Sans Medium" w:cs="Arial"/>
          <w:b/>
          <w:bCs/>
          <w:color w:val="201F1E"/>
          <w:sz w:val="28"/>
          <w:szCs w:val="28"/>
        </w:rPr>
        <w:t xml:space="preserve"> </w:t>
      </w:r>
    </w:p>
    <w:p w14:paraId="1EBBCB2A" w14:textId="77777777" w:rsidR="00BE266E" w:rsidRPr="00D91688" w:rsidRDefault="00BE266E" w:rsidP="00582D8C">
      <w:pPr>
        <w:spacing w:after="0" w:line="240" w:lineRule="auto"/>
        <w:rPr>
          <w:rFonts w:ascii="Sharp Sans Medium" w:eastAsia="Arial" w:hAnsi="Sharp Sans Medium" w:cs="Arial"/>
          <w:b/>
          <w:color w:val="000000"/>
        </w:rPr>
      </w:pPr>
    </w:p>
    <w:p w14:paraId="254E14D4" w14:textId="5F006AF1" w:rsidR="00202024" w:rsidRPr="00D91688" w:rsidRDefault="001D7FCC" w:rsidP="00FC4A82">
      <w:pPr>
        <w:spacing w:after="0" w:line="240" w:lineRule="auto"/>
        <w:jc w:val="center"/>
        <w:rPr>
          <w:rFonts w:ascii="Sharp Sans Medium" w:eastAsia="Arial" w:hAnsi="Sharp Sans Medium" w:cs="Arial"/>
          <w:b/>
          <w:bCs/>
          <w:color w:val="000000" w:themeColor="text1"/>
        </w:rPr>
      </w:pPr>
      <w:r w:rsidRPr="00D91688">
        <w:rPr>
          <w:rFonts w:ascii="Sharp Sans Medium" w:hAnsi="Sharp Sans Medium"/>
          <w:noProof/>
        </w:rPr>
        <w:drawing>
          <wp:inline distT="0" distB="0" distL="0" distR="0" wp14:anchorId="02E0C00B" wp14:editId="3B53CBB6">
            <wp:extent cx="4467225" cy="2511762"/>
            <wp:effectExtent l="0" t="0" r="0" b="3175"/>
            <wp:docPr id="2142977775" name="Picture 2142977775" descr="A picture containing person, indoor, standing,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77775" name="Picture 3" descr="A picture containing person, indoor, standing,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22" cy="25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C9E03" w14:textId="77777777" w:rsidR="000946AD" w:rsidRPr="00D91688" w:rsidRDefault="000946AD" w:rsidP="00B918A2">
      <w:pPr>
        <w:spacing w:after="0" w:line="240" w:lineRule="auto"/>
        <w:jc w:val="center"/>
        <w:rPr>
          <w:rFonts w:ascii="Sharp Sans Medium" w:eastAsia="Arial" w:hAnsi="Sharp Sans Medium" w:cs="Arial"/>
          <w:b/>
          <w:bCs/>
          <w:color w:val="000000" w:themeColor="text1"/>
        </w:rPr>
      </w:pPr>
    </w:p>
    <w:p w14:paraId="034492D4" w14:textId="5B982DA8" w:rsidR="4ABD4BE0" w:rsidRDefault="4ABD4BE0" w:rsidP="00B918A2">
      <w:pPr>
        <w:spacing w:after="0" w:line="240" w:lineRule="auto"/>
        <w:jc w:val="center"/>
        <w:rPr>
          <w:rStyle w:val="xxapple-converted-space"/>
          <w:color w:val="242424"/>
          <w:lang w:val="pl-PL"/>
        </w:rPr>
      </w:pPr>
      <w:r w:rsidRPr="00D91688">
        <w:rPr>
          <w:rFonts w:ascii="Sharp Sans Medium" w:eastAsia="Arial" w:hAnsi="Sharp Sans Medium" w:cs="Arial"/>
          <w:b/>
          <w:bCs/>
          <w:color w:val="000000" w:themeColor="text1"/>
        </w:rPr>
        <w:t>Гледай трейлъра тук</w:t>
      </w:r>
      <w:r w:rsidR="00AD4811">
        <w:rPr>
          <w:rFonts w:ascii="Sharp Sans Medium" w:eastAsia="Arial" w:hAnsi="Sharp Sans Medium" w:cs="Arial"/>
          <w:b/>
          <w:bCs/>
          <w:color w:val="000000" w:themeColor="text1"/>
        </w:rPr>
        <w:t xml:space="preserve">: </w:t>
      </w:r>
      <w:hyperlink r:id="rId13" w:history="1">
        <w:r w:rsidR="00AD4811">
          <w:rPr>
            <w:rStyle w:val="Hyperlink"/>
            <w:lang w:val="pl-PL"/>
          </w:rPr>
          <w:t>https://youtu.be/CepHQQfA7Bw</w:t>
        </w:r>
      </w:hyperlink>
    </w:p>
    <w:p w14:paraId="781C657D" w14:textId="77777777" w:rsidR="00AD4811" w:rsidRPr="00D91688" w:rsidRDefault="00AD4811" w:rsidP="00B918A2">
      <w:pPr>
        <w:spacing w:after="0" w:line="240" w:lineRule="auto"/>
        <w:jc w:val="center"/>
        <w:rPr>
          <w:rFonts w:ascii="Sharp Sans Medium" w:eastAsia="Arial" w:hAnsi="Sharp Sans Medium" w:cs="Arial"/>
          <w:b/>
          <w:bCs/>
          <w:color w:val="201F1E"/>
        </w:rPr>
      </w:pPr>
    </w:p>
    <w:p w14:paraId="319FB266" w14:textId="26AF5496" w:rsidR="005C1DA9" w:rsidRDefault="005C1DA9" w:rsidP="00B918A2">
      <w:pPr>
        <w:spacing w:after="0" w:line="240" w:lineRule="auto"/>
        <w:jc w:val="center"/>
        <w:rPr>
          <w:color w:val="242424"/>
          <w:lang w:val="pl-PL"/>
        </w:rPr>
      </w:pPr>
      <w:r w:rsidRPr="00D91688">
        <w:rPr>
          <w:rFonts w:ascii="Sharp Sans Medium" w:eastAsia="Arial" w:hAnsi="Sharp Sans Medium" w:cs="Arial"/>
          <w:b/>
          <w:bCs/>
          <w:color w:val="201F1E"/>
        </w:rPr>
        <w:t>Изображенията са налични тук</w:t>
      </w:r>
      <w:r w:rsidR="00AD4811">
        <w:rPr>
          <w:rFonts w:ascii="Sharp Sans Medium" w:eastAsia="Arial" w:hAnsi="Sharp Sans Medium" w:cs="Arial"/>
          <w:b/>
          <w:bCs/>
          <w:color w:val="201F1E"/>
        </w:rPr>
        <w:t xml:space="preserve">: </w:t>
      </w:r>
      <w:hyperlink r:id="rId14" w:history="1">
        <w:r w:rsidR="00AD4811">
          <w:rPr>
            <w:rStyle w:val="Hyperlink"/>
          </w:rPr>
          <w:t>https://we.tl/t-oUAbhPiH9Z</w:t>
        </w:r>
      </w:hyperlink>
    </w:p>
    <w:p w14:paraId="2F4CD75C" w14:textId="432DC9F3" w:rsidR="00AD4811" w:rsidRPr="00D91688" w:rsidRDefault="00AD4811" w:rsidP="00B918A2">
      <w:pPr>
        <w:spacing w:after="0" w:line="240" w:lineRule="auto"/>
        <w:jc w:val="center"/>
        <w:rPr>
          <w:rFonts w:ascii="Sharp Sans Medium" w:eastAsia="Arial" w:hAnsi="Sharp Sans Medium" w:cs="Arial"/>
          <w:b/>
          <w:bCs/>
          <w:color w:val="000000" w:themeColor="text1"/>
        </w:rPr>
      </w:pPr>
      <w:r>
        <w:rPr>
          <w:color w:val="242424"/>
          <w:lang w:val="pl-PL"/>
        </w:rPr>
        <w:t xml:space="preserve">                                                                  </w:t>
      </w:r>
      <w:hyperlink r:id="rId15" w:history="1">
        <w:r>
          <w:rPr>
            <w:rStyle w:val="Hyperlink"/>
          </w:rPr>
          <w:t>https://we.tl/t-0wmu2U0W4P</w:t>
        </w:r>
      </w:hyperlink>
    </w:p>
    <w:p w14:paraId="5386C76B" w14:textId="77777777" w:rsidR="00D55EAC" w:rsidRPr="00D91688" w:rsidRDefault="00D55EAC" w:rsidP="00B918A2">
      <w:pPr>
        <w:spacing w:after="0" w:line="240" w:lineRule="auto"/>
        <w:jc w:val="center"/>
        <w:rPr>
          <w:rFonts w:ascii="Sharp Sans Medium" w:hAnsi="Sharp Sans Medium"/>
        </w:rPr>
      </w:pPr>
    </w:p>
    <w:p w14:paraId="59B0EA78" w14:textId="613F5AD3" w:rsidR="000946AD" w:rsidRPr="00FE7558" w:rsidRDefault="79AC141D" w:rsidP="00FE7558">
      <w:pPr>
        <w:spacing w:after="0" w:line="240" w:lineRule="auto"/>
        <w:jc w:val="center"/>
        <w:rPr>
          <w:rFonts w:ascii="Sharp Sans Medium" w:hAnsi="Sharp Sans Medium"/>
          <w:b/>
          <w:bCs/>
        </w:rPr>
      </w:pPr>
      <w:r w:rsidRPr="00D91688">
        <w:rPr>
          <w:rFonts w:ascii="Sharp Sans Medium" w:hAnsi="Sharp Sans Medium"/>
        </w:rPr>
        <w:t>Днес SkyShowti</w:t>
      </w:r>
      <w:r w:rsidRPr="00AD4811">
        <w:rPr>
          <w:rFonts w:ascii="Sharp Sans Medium" w:hAnsi="Sharp Sans Medium"/>
        </w:rPr>
        <w:t xml:space="preserve">me потвърди, че филмът </w:t>
      </w:r>
      <w:bookmarkStart w:id="0" w:name="_Hlk133314960"/>
      <w:r w:rsidR="001D7FCC" w:rsidRPr="00AD4811">
        <w:rPr>
          <w:rFonts w:ascii="Sharp Sans Medium" w:hAnsi="Sharp Sans Medium"/>
          <w:b/>
          <w:bCs/>
        </w:rPr>
        <w:t xml:space="preserve">Mrs. Harris Goes To Paris </w:t>
      </w:r>
      <w:bookmarkEnd w:id="0"/>
      <w:r w:rsidR="00C824C8" w:rsidRPr="00AD4811">
        <w:rPr>
          <w:rFonts w:ascii="Sharp Sans Medium" w:hAnsi="Sharp Sans Medium"/>
        </w:rPr>
        <w:t>ще се предлага за стрийминг в платформата от 19 юни</w:t>
      </w:r>
      <w:r w:rsidR="00C824C8" w:rsidRPr="00D91688">
        <w:rPr>
          <w:rFonts w:ascii="Sharp Sans Medium" w:hAnsi="Sharp Sans Medium"/>
          <w:highlight w:val="yellow"/>
        </w:rPr>
        <w:br/>
        <w:t>​</w:t>
      </w:r>
    </w:p>
    <w:p w14:paraId="3B44ACAC" w14:textId="12135FB7" w:rsidR="001D7FCC" w:rsidRPr="00D91688" w:rsidRDefault="001D7FCC" w:rsidP="001D7FCC">
      <w:pPr>
        <w:spacing w:after="0" w:line="240" w:lineRule="auto"/>
        <w:rPr>
          <w:rFonts w:ascii="Sharp Sans Medium" w:hAnsi="Sharp Sans Medium"/>
        </w:rPr>
      </w:pPr>
      <w:r w:rsidRPr="00D91688">
        <w:rPr>
          <w:rFonts w:ascii="Sharp Sans Medium" w:hAnsi="Sharp Sans Medium"/>
          <w:b/>
          <w:bCs/>
        </w:rPr>
        <w:t>Mrs. Harris Goes To Paris</w:t>
      </w:r>
      <w:r w:rsidRPr="00D91688">
        <w:rPr>
          <w:rFonts w:ascii="Sharp Sans Medium" w:hAnsi="Sharp Sans Medium"/>
        </w:rPr>
        <w:t xml:space="preserve"> е пленяваща история за една привидно обикновена британска домашна помощница, която се впуска в невероятно приключение в Париж, водена от мечтата си да притежава рокля от колекцията за висша мода на Christian Dior. </w:t>
      </w:r>
    </w:p>
    <w:p w14:paraId="78786055" w14:textId="77777777" w:rsidR="001D7FCC" w:rsidRPr="00D91688" w:rsidRDefault="001D7FCC" w:rsidP="001D7FCC">
      <w:pPr>
        <w:spacing w:after="0" w:line="240" w:lineRule="auto"/>
        <w:rPr>
          <w:rFonts w:ascii="Sharp Sans Medium" w:hAnsi="Sharp Sans Medium"/>
        </w:rPr>
      </w:pPr>
    </w:p>
    <w:p w14:paraId="015CB361" w14:textId="3D149D62" w:rsidR="001D7FCC" w:rsidRPr="00D91688" w:rsidRDefault="001D7FCC" w:rsidP="001D7FCC">
      <w:pPr>
        <w:spacing w:after="0" w:line="240" w:lineRule="auto"/>
        <w:rPr>
          <w:rFonts w:ascii="Sharp Sans Medium" w:hAnsi="Sharp Sans Medium"/>
        </w:rPr>
      </w:pPr>
      <w:r w:rsidRPr="00D91688">
        <w:rPr>
          <w:rFonts w:ascii="Sharp Sans Medium" w:hAnsi="Sharp Sans Medium"/>
        </w:rPr>
        <w:t xml:space="preserve">Ейда Харис (в ролята е номинираната за Academy Award® Лесли Менвил) живее в Лондон и се издържа с почистване на къщи в годините след Втората световна война.  Съпругът ѝ се води изчезнал в битка и тя води самотен живот, но не се отдава на мрачни мисли за сполетялото я нещастие, нито се оплаква от съдбата си. Но когато вечно прагматичната Ейда вижда невероятно красива рокля на Christian Dior в спалнята на една от заможните си клиентки, самата тя е учудена от непреодолимото желание, което я обзема. Да притежаваш нещо толкова ефирно, толкова красиво, едно истинско произведение на изкуството – това би могло да промени живота на всеки човек. </w:t>
      </w:r>
    </w:p>
    <w:p w14:paraId="0AD6B855" w14:textId="77777777" w:rsidR="001D7FCC" w:rsidRPr="00D91688" w:rsidRDefault="001D7FCC" w:rsidP="001D7FCC">
      <w:pPr>
        <w:spacing w:after="0" w:line="240" w:lineRule="auto"/>
        <w:rPr>
          <w:rFonts w:ascii="Sharp Sans Medium" w:hAnsi="Sharp Sans Medium"/>
        </w:rPr>
      </w:pPr>
    </w:p>
    <w:p w14:paraId="35D0F1D1" w14:textId="5C5A2F55" w:rsidR="001D7FCC" w:rsidRPr="00D91688" w:rsidRDefault="001D7FCC" w:rsidP="001D7FCC">
      <w:pPr>
        <w:spacing w:after="0" w:line="240" w:lineRule="auto"/>
        <w:rPr>
          <w:rFonts w:ascii="Sharp Sans Medium" w:hAnsi="Sharp Sans Medium"/>
        </w:rPr>
      </w:pPr>
      <w:r w:rsidRPr="00D91688">
        <w:rPr>
          <w:rFonts w:ascii="Sharp Sans Medium" w:hAnsi="Sharp Sans Medium"/>
        </w:rPr>
        <w:t xml:space="preserve">След като работи извънредно, спестява, колкото се може повече, и дори изпробва късмета си на пистата за надбягвания, Ейда най-накрая събира сумата, с която ще може да си позволи </w:t>
      </w:r>
      <w:r w:rsidRPr="00D91688">
        <w:rPr>
          <w:rFonts w:ascii="Sharp Sans Medium" w:hAnsi="Sharp Sans Medium"/>
        </w:rPr>
        <w:lastRenderedPageBreak/>
        <w:t xml:space="preserve">рокля на  Dior. Тя се сбогува с най-близките си приятели Ви (Елън Томас) и Арчи (Джейсън Айзъкс) и поема към Париж, за да посети известната модна къща House of Dior и да сбъдне мечтата си. Но когато пристига, Ейда се сблъсква с поредица от изненадващи препятствия, сред които заплашителната мадам Колбер от Dior (в ролята е номинираната за Academy Award® Изабер Юпер), която настръхва от ужас само при мисълта, че чистачка ще носи висша мода. </w:t>
      </w:r>
    </w:p>
    <w:p w14:paraId="5A588B76" w14:textId="77777777" w:rsidR="001D7FCC" w:rsidRPr="00D91688" w:rsidRDefault="001D7FCC" w:rsidP="001D7FCC">
      <w:pPr>
        <w:spacing w:after="0" w:line="240" w:lineRule="auto"/>
        <w:rPr>
          <w:rFonts w:ascii="Sharp Sans Medium" w:hAnsi="Sharp Sans Medium"/>
        </w:rPr>
      </w:pPr>
    </w:p>
    <w:p w14:paraId="799F4493" w14:textId="2BD9B745" w:rsidR="001D7FCC" w:rsidRPr="00D91688" w:rsidRDefault="001D7FCC" w:rsidP="001D7FCC">
      <w:pPr>
        <w:spacing w:after="0" w:line="240" w:lineRule="auto"/>
        <w:rPr>
          <w:rFonts w:ascii="Sharp Sans Medium" w:hAnsi="Sharp Sans Medium"/>
        </w:rPr>
      </w:pPr>
      <w:r w:rsidRPr="00D91688">
        <w:rPr>
          <w:rFonts w:ascii="Sharp Sans Medium" w:hAnsi="Sharp Sans Medium"/>
        </w:rPr>
        <w:t>Но независимо от всички трудности, които се изпречват на пътя ѝ, Ейда отказва да си тръгне от Париж без своята рокля. Непоколебимата ѝ решителност пленява Андре, счетоводителя идеалист на Dior (Лукас Браво), манекенката с добро сърце Наташа (Алба Баптиста) и аристократа маркиз дьо Шазан (Ламбер Уилсън), който се оказва най-желаният ерген в Париж. Ейда скоро открива, че като променя своя собствен живот, тя започва да променя живота и на хората около себе си. Оказва се, че дори може да помогне за спасяването на самата модна къща House of Dior.</w:t>
      </w:r>
    </w:p>
    <w:p w14:paraId="7AD167E9" w14:textId="77777777" w:rsidR="001D7FCC" w:rsidRPr="00D91688" w:rsidRDefault="001D7FCC" w:rsidP="001D7FCC">
      <w:pPr>
        <w:spacing w:after="0" w:line="240" w:lineRule="auto"/>
        <w:rPr>
          <w:rFonts w:ascii="Sharp Sans Medium" w:hAnsi="Sharp Sans Medium"/>
        </w:rPr>
      </w:pPr>
    </w:p>
    <w:p w14:paraId="47F0DF34" w14:textId="65697B62" w:rsidR="00A16FAA" w:rsidRPr="00D91688" w:rsidRDefault="001D7FCC" w:rsidP="001D7FCC">
      <w:pPr>
        <w:spacing w:after="0" w:line="240" w:lineRule="auto"/>
        <w:rPr>
          <w:rFonts w:ascii="Sharp Sans Medium" w:hAnsi="Sharp Sans Medium"/>
        </w:rPr>
      </w:pPr>
      <w:r w:rsidRPr="00D91688">
        <w:rPr>
          <w:rFonts w:ascii="Sharp Sans Medium" w:hAnsi="Sharp Sans Medium"/>
        </w:rPr>
        <w:t xml:space="preserve">Адаптирайки романа на Пол Галико „Mrs. </w:t>
      </w:r>
      <w:r w:rsidR="00FE7558">
        <w:rPr>
          <w:rFonts w:asciiTheme="minorHAnsi" w:hAnsiTheme="minorHAnsi"/>
          <w:lang w:val="en-US"/>
        </w:rPr>
        <w:t>Ha</w:t>
      </w:r>
      <w:r w:rsidRPr="00D91688">
        <w:rPr>
          <w:rFonts w:ascii="Sharp Sans Medium" w:hAnsi="Sharp Sans Medium"/>
        </w:rPr>
        <w:t>rris Goes to Paris“ от 1958 г. за големия екран, сценаристът и режисьор Антъни Фабиан създава пленяваща, модерна приказка за преследването на мечтите, силата на приятелството и това колко е важно да останеш верен на себе си.</w:t>
      </w:r>
    </w:p>
    <w:p w14:paraId="3E473306" w14:textId="77777777" w:rsidR="001D7FCC" w:rsidRPr="00D91688" w:rsidRDefault="001D7FCC" w:rsidP="001D7FCC">
      <w:pPr>
        <w:spacing w:after="0" w:line="240" w:lineRule="auto"/>
        <w:rPr>
          <w:rFonts w:ascii="Sharp Sans Medium" w:eastAsia="Arial" w:hAnsi="Sharp Sans Medium" w:cs="Arial"/>
        </w:rPr>
      </w:pPr>
    </w:p>
    <w:p w14:paraId="4433C4D7" w14:textId="2CDF9CA2" w:rsidR="00447089" w:rsidRPr="00D91688" w:rsidRDefault="00DD0F16" w:rsidP="008B15F3">
      <w:pPr>
        <w:rPr>
          <w:rFonts w:ascii="Sharp Sans Medium" w:hAnsi="Sharp Sans Medium"/>
          <w:b/>
          <w:bCs/>
          <w:color w:val="000000"/>
        </w:rPr>
      </w:pPr>
      <w:r w:rsidRPr="00D91688">
        <w:rPr>
          <w:rFonts w:ascii="Sharp Sans Medium" w:hAnsi="Sharp Sans Medium" w:cs="Arial"/>
        </w:rPr>
        <w:t xml:space="preserve">Потребителите получават директен достъп до услугата SkyShowtime чрез приложението SkyShowtime, налично за Apple iOS, </w:t>
      </w:r>
      <w:r w:rsidRPr="00D91688">
        <w:rPr>
          <w:rStyle w:val="apple-converted-space"/>
          <w:rFonts w:ascii="Sharp Sans Medium" w:hAnsi="Sharp Sans Medium" w:cs="Arial"/>
        </w:rPr>
        <w:t>tvOS, устройства с Android, Android TV, Google Chromecast, LG TV, Samsung, както и чрез уебсайта: </w:t>
      </w:r>
      <w:hyperlink r:id="rId16">
        <w:r w:rsidRPr="00D91688">
          <w:rPr>
            <w:rStyle w:val="Hyperlink"/>
            <w:rFonts w:ascii="Sharp Sans Medium" w:hAnsi="Sharp Sans Medium" w:cs="Arial"/>
          </w:rPr>
          <w:t>www.skyshowtime.com</w:t>
        </w:r>
      </w:hyperlink>
      <w:r w:rsidRPr="00D91688">
        <w:rPr>
          <w:rFonts w:ascii="Sharp Sans Medium" w:hAnsi="Sharp Sans Medium" w:cs="Arial"/>
        </w:rPr>
        <w:t>.</w:t>
      </w:r>
      <w:r w:rsidRPr="00D91688">
        <w:rPr>
          <w:rFonts w:ascii="Sharp Sans Medium" w:hAnsi="Sharp Sans Medium" w:cs="Arial"/>
        </w:rPr>
        <w:br/>
        <w:t xml:space="preserve">​Месечната цена за </w:t>
      </w:r>
      <w:r w:rsidRPr="00AD4811">
        <w:rPr>
          <w:rFonts w:ascii="Sharp Sans Medium" w:hAnsi="Sharp Sans Medium" w:cs="Arial"/>
        </w:rPr>
        <w:t xml:space="preserve">SkyShowtime е </w:t>
      </w:r>
      <w:r w:rsidRPr="00AD4811">
        <w:rPr>
          <w:rFonts w:ascii="Sharp Sans Medium" w:hAnsi="Sharp Sans Medium" w:cs="Arial"/>
          <w:color w:val="000000" w:themeColor="text1"/>
        </w:rPr>
        <w:t>3,99 евро.</w:t>
      </w:r>
    </w:p>
    <w:p w14:paraId="7B9AB0B7" w14:textId="22EEF5CE" w:rsidR="00447089" w:rsidRPr="00D91688" w:rsidRDefault="00447089" w:rsidP="001C2064">
      <w:pPr>
        <w:spacing w:after="0" w:line="240" w:lineRule="auto"/>
        <w:jc w:val="center"/>
        <w:textAlignment w:val="baseline"/>
        <w:rPr>
          <w:rFonts w:ascii="Sharp Sans Medium" w:hAnsi="Sharp Sans Medium"/>
          <w:b/>
          <w:bCs/>
          <w:color w:val="000000"/>
        </w:rPr>
      </w:pPr>
      <w:r w:rsidRPr="00D91688">
        <w:rPr>
          <w:rFonts w:ascii="Sharp Sans Medium" w:hAnsi="Sharp Sans Medium"/>
          <w:b/>
          <w:bCs/>
          <w:color w:val="000000" w:themeColor="text1"/>
        </w:rPr>
        <w:t>КРАЙ</w:t>
      </w:r>
    </w:p>
    <w:p w14:paraId="068DB691" w14:textId="77777777" w:rsidR="00447089" w:rsidRPr="00D91688" w:rsidRDefault="00447089" w:rsidP="0A3DD383">
      <w:pPr>
        <w:spacing w:after="0" w:line="240" w:lineRule="auto"/>
        <w:textAlignment w:val="baseline"/>
        <w:rPr>
          <w:rFonts w:ascii="Sharp Sans Medium" w:hAnsi="Sharp Sans Medium"/>
          <w:b/>
          <w:bCs/>
          <w:color w:val="000000"/>
        </w:rPr>
      </w:pPr>
    </w:p>
    <w:p w14:paraId="6FC66480" w14:textId="787A4A9F" w:rsidR="0060780A" w:rsidRPr="00D91688" w:rsidRDefault="0060780A" w:rsidP="0A3DD383">
      <w:pPr>
        <w:spacing w:after="0" w:line="240" w:lineRule="auto"/>
        <w:textAlignment w:val="baseline"/>
        <w:rPr>
          <w:rFonts w:ascii="Sharp Sans Medium" w:hAnsi="Sharp Sans Medium"/>
          <w:b/>
          <w:bCs/>
          <w:color w:val="000000"/>
        </w:rPr>
      </w:pPr>
      <w:r w:rsidRPr="00D91688">
        <w:rPr>
          <w:rFonts w:ascii="Sharp Sans Medium" w:hAnsi="Sharp Sans Medium"/>
          <w:b/>
          <w:bCs/>
          <w:color w:val="000000" w:themeColor="text1"/>
        </w:rPr>
        <w:t>За повече информация посетете:</w:t>
      </w:r>
    </w:p>
    <w:p w14:paraId="09F4F1D6" w14:textId="35ECB885" w:rsidR="007C7ECE" w:rsidRPr="00D91688" w:rsidRDefault="00641B8C" w:rsidP="0A3DD383">
      <w:pPr>
        <w:spacing w:after="0" w:line="240" w:lineRule="auto"/>
        <w:textAlignment w:val="baseline"/>
        <w:rPr>
          <w:rFonts w:ascii="Sharp Sans Medium" w:hAnsi="Sharp Sans Medium"/>
          <w:color w:val="000000"/>
        </w:rPr>
      </w:pPr>
      <w:r w:rsidRPr="00D91688">
        <w:rPr>
          <w:rFonts w:ascii="Sharp Sans Medium" w:hAnsi="Sharp Sans Medium"/>
          <w:color w:val="000000" w:themeColor="text1"/>
        </w:rPr>
        <w:t>Уебсайт: </w:t>
      </w:r>
      <w:hyperlink r:id="rId17">
        <w:r w:rsidR="007C7ECE" w:rsidRPr="00D91688">
          <w:rPr>
            <w:rStyle w:val="Hyperlink"/>
            <w:rFonts w:ascii="Sharp Sans Medium" w:hAnsi="Sharp Sans Medium"/>
          </w:rPr>
          <w:t>www.skyshowtime.com</w:t>
        </w:r>
      </w:hyperlink>
      <w:r w:rsidR="007C7ECE" w:rsidRPr="00D91688">
        <w:rPr>
          <w:rFonts w:ascii="Sharp Sans Medium" w:hAnsi="Sharp Sans Medium"/>
          <w:color w:val="000000" w:themeColor="text1"/>
        </w:rPr>
        <w:t xml:space="preserve"> </w:t>
      </w:r>
      <w:r w:rsidRPr="00D91688">
        <w:rPr>
          <w:rFonts w:ascii="Sharp Sans Medium" w:hAnsi="Sharp Sans Medium"/>
        </w:rPr>
        <w:br/>
      </w:r>
      <w:r w:rsidRPr="00D91688">
        <w:rPr>
          <w:rFonts w:ascii="Sharp Sans Medium" w:hAnsi="Sharp Sans Medium"/>
          <w:color w:val="000000" w:themeColor="text1"/>
        </w:rPr>
        <w:t xml:space="preserve">Нюзрум: </w:t>
      </w:r>
      <w:hyperlink r:id="rId18">
        <w:r w:rsidR="007C7ECE" w:rsidRPr="00D91688">
          <w:rPr>
            <w:rStyle w:val="Hyperlink"/>
            <w:rFonts w:ascii="Sharp Sans Medium" w:hAnsi="Sharp Sans Medium" w:cstheme="minorBidi"/>
          </w:rPr>
          <w:t>https://corporate.skyshowtime.com</w:t>
        </w:r>
      </w:hyperlink>
      <w:r w:rsidR="007C7ECE" w:rsidRPr="00D91688">
        <w:rPr>
          <w:rFonts w:ascii="Sharp Sans Medium" w:hAnsi="Sharp Sans Medium" w:cstheme="minorBidi"/>
        </w:rPr>
        <w:t xml:space="preserve"> </w:t>
      </w:r>
    </w:p>
    <w:p w14:paraId="14EE5418" w14:textId="77777777" w:rsidR="007C7ECE" w:rsidRPr="00D91688" w:rsidRDefault="007C7ECE" w:rsidP="0A3DD383">
      <w:pPr>
        <w:spacing w:after="0" w:line="240" w:lineRule="auto"/>
        <w:textAlignment w:val="baseline"/>
        <w:rPr>
          <w:rStyle w:val="Hyperlink"/>
          <w:rFonts w:ascii="Sharp Sans Medium" w:hAnsi="Sharp Sans Medium"/>
        </w:rPr>
      </w:pPr>
      <w:r w:rsidRPr="00D91688">
        <w:rPr>
          <w:rFonts w:ascii="Sharp Sans Medium" w:hAnsi="Sharp Sans Medium"/>
          <w:color w:val="000000" w:themeColor="text1"/>
        </w:rPr>
        <w:t>LinkedIn:  </w:t>
      </w:r>
      <w:hyperlink r:id="rId19">
        <w:r w:rsidRPr="00D91688">
          <w:rPr>
            <w:rStyle w:val="Hyperlink"/>
            <w:rFonts w:ascii="Sharp Sans Medium" w:hAnsi="Sharp Sans Medium"/>
          </w:rPr>
          <w:t>www.linkedin.com/company/skyshowtime</w:t>
        </w:r>
      </w:hyperlink>
      <w:r w:rsidRPr="00D91688">
        <w:rPr>
          <w:rStyle w:val="Hyperlink"/>
          <w:rFonts w:ascii="Sharp Sans Medium" w:hAnsi="Sharp Sans Medium"/>
        </w:rPr>
        <w:t xml:space="preserve"> </w:t>
      </w:r>
    </w:p>
    <w:p w14:paraId="161CDCC9" w14:textId="7F7C455A" w:rsidR="007C7ECE" w:rsidRPr="00D91688" w:rsidRDefault="007C7ECE" w:rsidP="0A3DD383">
      <w:pPr>
        <w:spacing w:after="0" w:line="240" w:lineRule="auto"/>
        <w:textAlignment w:val="baseline"/>
        <w:rPr>
          <w:rFonts w:ascii="Sharp Sans Medium" w:hAnsi="Sharp Sans Medium"/>
          <w:color w:val="000000"/>
        </w:rPr>
      </w:pPr>
      <w:r w:rsidRPr="00D91688">
        <w:rPr>
          <w:rFonts w:ascii="Sharp Sans Medium" w:hAnsi="Sharp Sans Medium"/>
          <w:color w:val="000000"/>
        </w:rPr>
        <w:t>Twitter: </w:t>
      </w:r>
      <w:hyperlink r:id="rId20" w:history="1">
        <w:r w:rsidRPr="00D91688">
          <w:rPr>
            <w:rStyle w:val="Hyperlink"/>
            <w:rFonts w:ascii="Sharp Sans Medium" w:hAnsi="Sharp Sans Medium"/>
          </w:rPr>
          <w:t>www.twitter.com/SkyShowtime</w:t>
        </w:r>
        <w:r w:rsidRPr="00D91688">
          <w:rPr>
            <w:rStyle w:val="Hyperlink"/>
            <w:rFonts w:ascii="Sharp Sans Medium" w:hAnsi="Sharp Sans Medium"/>
          </w:rPr>
          <w:br/>
          <w:t>​</w:t>
        </w:r>
      </w:hyperlink>
      <w:r w:rsidRPr="00D91688">
        <w:rPr>
          <w:rFonts w:ascii="Sharp Sans Medium" w:hAnsi="Sharp Sans Medium"/>
          <w:color w:val="000000"/>
          <w:shd w:val="clear" w:color="auto" w:fill="FFFFFF"/>
        </w:rPr>
        <w:t> </w:t>
      </w:r>
    </w:p>
    <w:p w14:paraId="6C4ECA1B" w14:textId="77777777" w:rsidR="007C7ECE" w:rsidRPr="00D91688" w:rsidRDefault="007C7ECE" w:rsidP="0A3DD383">
      <w:pPr>
        <w:spacing w:after="0" w:line="240" w:lineRule="auto"/>
        <w:textAlignment w:val="baseline"/>
        <w:rPr>
          <w:rFonts w:ascii="Sharp Sans Medium" w:hAnsi="Sharp Sans Medium"/>
          <w:color w:val="000000"/>
        </w:rPr>
      </w:pPr>
    </w:p>
    <w:p w14:paraId="2F29F28A" w14:textId="002EB3F9" w:rsidR="007C7ECE" w:rsidRPr="00D91688" w:rsidRDefault="002D27B6" w:rsidP="009E399D">
      <w:pPr>
        <w:spacing w:after="0" w:line="240" w:lineRule="auto"/>
        <w:textAlignment w:val="baseline"/>
        <w:rPr>
          <w:rFonts w:ascii="Sharp Sans Medium" w:hAnsi="Sharp Sans Medium"/>
          <w:b/>
          <w:bCs/>
          <w:color w:val="000000" w:themeColor="text1"/>
        </w:rPr>
      </w:pPr>
      <w:r w:rsidRPr="00D91688">
        <w:rPr>
          <w:rFonts w:ascii="Sharp Sans Medium" w:hAnsi="Sharp Sans Medium"/>
          <w:b/>
          <w:bCs/>
          <w:color w:val="000000" w:themeColor="text1"/>
        </w:rPr>
        <w:t>Данни за контакт:</w:t>
      </w:r>
    </w:p>
    <w:p w14:paraId="2B55EE17" w14:textId="77777777" w:rsidR="009E399D" w:rsidRPr="00D91688" w:rsidRDefault="009E399D" w:rsidP="009E399D">
      <w:pPr>
        <w:pStyle w:val="paragraph"/>
        <w:spacing w:before="0" w:beforeAutospacing="0" w:after="0" w:afterAutospacing="0"/>
        <w:textAlignment w:val="baseline"/>
        <w:rPr>
          <w:rFonts w:ascii="Sharp Sans Medium" w:hAnsi="Sharp Sans Medium" w:cstheme="minorBidi"/>
          <w:color w:val="000000" w:themeColor="text1"/>
          <w:sz w:val="22"/>
          <w:szCs w:val="22"/>
          <w:lang w:val="en-GB"/>
        </w:rPr>
      </w:pPr>
      <w:r w:rsidRPr="00AD4811">
        <w:rPr>
          <w:rFonts w:ascii="Sharp Sans Medium" w:hAnsi="Sharp Sans Medium" w:cstheme="minorBidi"/>
          <w:color w:val="000000" w:themeColor="text1"/>
          <w:sz w:val="22"/>
          <w:szCs w:val="22"/>
          <w:lang w:val="bg-BG"/>
        </w:rPr>
        <w:t>Лора Лазарова</w:t>
      </w:r>
      <w:r w:rsidRPr="00AD4811">
        <w:rPr>
          <w:rFonts w:ascii="Sharp Sans Medium" w:hAnsi="Sharp Sans Medium" w:cstheme="minorBidi"/>
          <w:color w:val="000000" w:themeColor="text1"/>
          <w:sz w:val="22"/>
          <w:szCs w:val="22"/>
          <w:lang w:val="bg-BG"/>
        </w:rPr>
        <w:br/>
        <w:t>MSL Sofia, PR Consultant</w:t>
      </w:r>
      <w:r w:rsidRPr="00AD4811">
        <w:rPr>
          <w:rFonts w:ascii="Sharp Sans Medium" w:hAnsi="Sharp Sans Medium" w:cstheme="minorBidi"/>
          <w:color w:val="000000" w:themeColor="text1"/>
          <w:sz w:val="22"/>
          <w:szCs w:val="22"/>
          <w:lang w:val="bg-BG"/>
        </w:rPr>
        <w:br/>
        <w:t xml:space="preserve">lora.lazarova@mslgroup.com  </w:t>
      </w:r>
    </w:p>
    <w:p w14:paraId="7DC9B1B6" w14:textId="77777777" w:rsidR="007C7ECE" w:rsidRPr="00D91688" w:rsidRDefault="007C7ECE" w:rsidP="0A3DD383">
      <w:pPr>
        <w:spacing w:after="0" w:line="240" w:lineRule="auto"/>
        <w:rPr>
          <w:rStyle w:val="apple-converted-space"/>
          <w:rFonts w:ascii="Sharp Sans Medium" w:hAnsi="Sharp Sans Medium" w:cs="Arial"/>
          <w:color w:val="000000" w:themeColor="text1"/>
        </w:rPr>
      </w:pPr>
    </w:p>
    <w:p w14:paraId="04C4745A" w14:textId="77777777" w:rsidR="003D5CD6" w:rsidRPr="00D91688" w:rsidRDefault="0060780A" w:rsidP="006754E7">
      <w:pPr>
        <w:spacing w:after="0" w:line="240" w:lineRule="auto"/>
        <w:rPr>
          <w:rFonts w:ascii="Sharp Sans Medium" w:hAnsi="Sharp Sans Medium"/>
          <w:b/>
          <w:bCs/>
          <w:color w:val="000000" w:themeColor="text1"/>
        </w:rPr>
      </w:pPr>
      <w:r w:rsidRPr="00D91688">
        <w:rPr>
          <w:rFonts w:ascii="Sharp Sans Medium" w:hAnsi="Sharp Sans Medium"/>
          <w:b/>
          <w:bCs/>
          <w:color w:val="000000" w:themeColor="text1"/>
        </w:rPr>
        <w:t>За SkyShowtime</w:t>
      </w:r>
    </w:p>
    <w:p w14:paraId="3906C948" w14:textId="7210ACDC" w:rsidR="006754E7" w:rsidRPr="00D91688" w:rsidRDefault="006754E7" w:rsidP="006754E7">
      <w:pPr>
        <w:spacing w:after="0" w:line="240" w:lineRule="auto"/>
        <w:rPr>
          <w:rFonts w:ascii="Sharp Sans Medium" w:hAnsi="Sharp Sans Medium"/>
          <w:color w:val="000000" w:themeColor="text1"/>
        </w:rPr>
      </w:pPr>
      <w:r w:rsidRPr="00D91688">
        <w:rPr>
          <w:rFonts w:ascii="Sharp Sans Medium" w:hAnsi="Sharp Sans Medium"/>
          <w:color w:val="000000" w:themeColor="text1"/>
        </w:rPr>
        <w:t xml:space="preserve"> </w:t>
      </w:r>
    </w:p>
    <w:p w14:paraId="5464B32F" w14:textId="77777777" w:rsidR="006754E7" w:rsidRPr="00D91688" w:rsidRDefault="006754E7" w:rsidP="006754E7">
      <w:pPr>
        <w:spacing w:after="0" w:line="240" w:lineRule="auto"/>
        <w:rPr>
          <w:rFonts w:ascii="Sharp Sans Medium" w:hAnsi="Sharp Sans Medium"/>
          <w:color w:val="000000" w:themeColor="text1"/>
        </w:rPr>
      </w:pPr>
      <w:r w:rsidRPr="00D91688">
        <w:rPr>
          <w:rFonts w:ascii="Sharp Sans Medium" w:hAnsi="Sharp Sans Medium"/>
          <w:color w:val="000000" w:themeColor="text1"/>
        </w:rPr>
        <w:t xml:space="preserve">SkyShowtime е следващата страхотна услуга за стрийминг в Европа. Съвместно начинание на Comcast и Paramount Global, SkyShowtime предоставя най-доброто развлечение от Холивуд и местни продукции, събрани на едно място.  </w:t>
      </w:r>
    </w:p>
    <w:p w14:paraId="363AFEB9" w14:textId="77777777" w:rsidR="006754E7" w:rsidRPr="00D91688" w:rsidRDefault="006754E7" w:rsidP="006754E7">
      <w:pPr>
        <w:spacing w:after="0" w:line="240" w:lineRule="auto"/>
        <w:rPr>
          <w:rFonts w:ascii="Sharp Sans Medium" w:hAnsi="Sharp Sans Medium"/>
          <w:color w:val="000000" w:themeColor="text1"/>
        </w:rPr>
      </w:pPr>
    </w:p>
    <w:p w14:paraId="104AC139" w14:textId="77777777" w:rsidR="006754E7" w:rsidRPr="00D91688" w:rsidRDefault="006754E7" w:rsidP="006754E7">
      <w:pPr>
        <w:spacing w:after="0" w:line="240" w:lineRule="auto"/>
        <w:rPr>
          <w:rFonts w:ascii="Sharp Sans Medium" w:hAnsi="Sharp Sans Medium"/>
          <w:color w:val="000000" w:themeColor="text1"/>
        </w:rPr>
      </w:pPr>
      <w:r w:rsidRPr="00D91688">
        <w:rPr>
          <w:rFonts w:ascii="Sharp Sans Medium" w:hAnsi="Sharp Sans Medium"/>
          <w:color w:val="000000" w:themeColor="text1"/>
        </w:rPr>
        <w:t xml:space="preserve">От филми и оригинални сериали на емблематичните марки Universal Pictures, Paramount Pictures, Nickelodeon, DreamWorks Animation, Paramount+, SHOWTIME®, Sky Studios и Peacock до оригинални сериали на SkyShowtime, платформата е мястото за висококачествено развлечение в Европа.  </w:t>
      </w:r>
    </w:p>
    <w:p w14:paraId="1EE35C29" w14:textId="77777777" w:rsidR="006754E7" w:rsidRPr="00D91688" w:rsidRDefault="006754E7" w:rsidP="006754E7">
      <w:pPr>
        <w:spacing w:after="0" w:line="240" w:lineRule="auto"/>
        <w:rPr>
          <w:rFonts w:ascii="Sharp Sans Medium" w:hAnsi="Sharp Sans Medium"/>
          <w:color w:val="000000" w:themeColor="text1"/>
        </w:rPr>
      </w:pPr>
    </w:p>
    <w:p w14:paraId="7A94DAF2" w14:textId="7D3BF6AF" w:rsidR="00F675AF" w:rsidRPr="00D91688" w:rsidRDefault="006754E7" w:rsidP="0A3DD383">
      <w:pPr>
        <w:spacing w:after="0" w:line="240" w:lineRule="auto"/>
        <w:rPr>
          <w:rFonts w:ascii="Sharp Sans Medium" w:hAnsi="Sharp Sans Medium"/>
        </w:rPr>
      </w:pPr>
      <w:r w:rsidRPr="00D91688">
        <w:rPr>
          <w:rFonts w:ascii="Sharp Sans Medium" w:hAnsi="Sharp Sans Medium"/>
          <w:color w:val="000000" w:themeColor="text1"/>
        </w:rPr>
        <w:t xml:space="preserve">Услугата SkyShowtime бе стартирана по-рано тази година и е налична на следните пазари: Албания, Андора, Босна и Херцеговина, България, Дания, Испания, Косово, Нидерландия, </w:t>
      </w:r>
      <w:r w:rsidRPr="00D91688">
        <w:rPr>
          <w:rFonts w:ascii="Sharp Sans Medium" w:hAnsi="Sharp Sans Medium"/>
          <w:color w:val="000000" w:themeColor="text1"/>
        </w:rPr>
        <w:lastRenderedPageBreak/>
        <w:t xml:space="preserve">Норвегия, Полша, Португалия, Румъния, Северна Македония, Словакия, Словения, Сърбия, Унгария, Финландия, Хърватия, Черна гора, Чехия и Швеция.  Услугата се предлага от избрани доставчици на телевизия на някои пазари, а също така е достъпна и чрез Apple iOS, tvOS, устройства с Android, Android TV, Google Chromecast, LG TV, смарттелевизори Samsung и в мрежата. </w:t>
      </w:r>
    </w:p>
    <w:sectPr w:rsidR="00F675AF" w:rsidRPr="00D91688" w:rsidSect="00F350EA">
      <w:headerReference w:type="default" r:id="rId21"/>
      <w:footerReference w:type="even" r:id="rId22"/>
      <w:footerReference w:type="default" r:id="rId23"/>
      <w:pgSz w:w="11906" w:h="16838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8BB2" w14:textId="77777777" w:rsidR="00C70851" w:rsidRDefault="00C70851" w:rsidP="00325AC8">
      <w:pPr>
        <w:spacing w:after="0" w:line="240" w:lineRule="auto"/>
      </w:pPr>
      <w:r>
        <w:separator/>
      </w:r>
    </w:p>
  </w:endnote>
  <w:endnote w:type="continuationSeparator" w:id="0">
    <w:p w14:paraId="397756D5" w14:textId="77777777" w:rsidR="00C70851" w:rsidRDefault="00C70851" w:rsidP="00325AC8">
      <w:pPr>
        <w:spacing w:after="0" w:line="240" w:lineRule="auto"/>
      </w:pPr>
      <w:r>
        <w:continuationSeparator/>
      </w:r>
    </w:p>
  </w:endnote>
  <w:endnote w:type="continuationNotice" w:id="1">
    <w:p w14:paraId="02B04E0E" w14:textId="77777777" w:rsidR="00C70851" w:rsidRDefault="00C70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arp Sans">
    <w:altName w:val="Calibri"/>
    <w:panose1 w:val="00000000000000000000"/>
    <w:charset w:val="00"/>
    <w:family w:val="modern"/>
    <w:notTrueType/>
    <w:pitch w:val="variable"/>
    <w:sig w:usb0="A10000EF" w:usb1="520160FB" w:usb2="00000010" w:usb3="00000000" w:csb0="00000193" w:csb1="00000000"/>
  </w:font>
  <w:font w:name="Sharp Sans Medium">
    <w:altName w:val="Calibri"/>
    <w:charset w:val="4D"/>
    <w:family w:val="auto"/>
    <w:pitch w:val="variable"/>
    <w:sig w:usb0="A10000EF" w:usb1="520160FB" w:usb2="0000001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9179720"/>
      <w:docPartObj>
        <w:docPartGallery w:val="Page Numbers (Bottom of Page)"/>
        <w:docPartUnique/>
      </w:docPartObj>
    </w:sdtPr>
    <w:sdtContent>
      <w:p w14:paraId="15A287D7" w14:textId="5A1EB278" w:rsidR="008B15F3" w:rsidRDefault="008B15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CE948F" w14:textId="77777777" w:rsidR="008B15F3" w:rsidRDefault="008B15F3" w:rsidP="008B15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8262403"/>
      <w:docPartObj>
        <w:docPartGallery w:val="Page Numbers (Bottom of Page)"/>
        <w:docPartUnique/>
      </w:docPartObj>
    </w:sdtPr>
    <w:sdtEndPr>
      <w:rPr>
        <w:rStyle w:val="PageNumber"/>
        <w:rFonts w:ascii="Sharp Sans Medium" w:hAnsi="Sharp Sans Medium"/>
      </w:rPr>
    </w:sdtEndPr>
    <w:sdtContent>
      <w:p w14:paraId="34B54CCA" w14:textId="741973C5" w:rsidR="008B15F3" w:rsidRPr="008B15F3" w:rsidRDefault="008B15F3" w:rsidP="008B15F3">
        <w:pPr>
          <w:pStyle w:val="Footer"/>
          <w:framePr w:wrap="notBeside" w:vAnchor="text" w:hAnchor="margin" w:xAlign="right" w:y="1"/>
          <w:rPr>
            <w:rStyle w:val="PageNumber"/>
            <w:rFonts w:ascii="Sharp Sans Medium" w:hAnsi="Sharp Sans Medium"/>
          </w:rPr>
        </w:pPr>
        <w:r w:rsidRPr="008B15F3">
          <w:rPr>
            <w:rStyle w:val="PageNumber"/>
            <w:rFonts w:ascii="Sharp Sans Medium" w:hAnsi="Sharp Sans Medium"/>
          </w:rPr>
          <w:fldChar w:fldCharType="begin"/>
        </w:r>
        <w:r w:rsidRPr="008B15F3">
          <w:rPr>
            <w:rStyle w:val="PageNumber"/>
            <w:rFonts w:ascii="Sharp Sans Medium" w:hAnsi="Sharp Sans Medium"/>
          </w:rPr>
          <w:instrText xml:space="preserve"> PAGE </w:instrText>
        </w:r>
        <w:r w:rsidRPr="008B15F3">
          <w:rPr>
            <w:rStyle w:val="PageNumber"/>
            <w:rFonts w:ascii="Sharp Sans Medium" w:hAnsi="Sharp Sans Medium"/>
          </w:rPr>
          <w:fldChar w:fldCharType="separate"/>
        </w:r>
        <w:r w:rsidRPr="008B15F3">
          <w:rPr>
            <w:rStyle w:val="PageNumber"/>
            <w:rFonts w:ascii="Sharp Sans Medium" w:hAnsi="Sharp Sans Medium"/>
            <w:noProof/>
          </w:rPr>
          <w:t>1</w:t>
        </w:r>
        <w:r w:rsidRPr="008B15F3">
          <w:rPr>
            <w:rStyle w:val="PageNumber"/>
            <w:rFonts w:ascii="Sharp Sans Medium" w:hAnsi="Sharp Sans Medium"/>
          </w:rPr>
          <w:fldChar w:fldCharType="end"/>
        </w:r>
      </w:p>
    </w:sdtContent>
  </w:sdt>
  <w:p w14:paraId="7ED01721" w14:textId="61F1A32D" w:rsidR="40E80372" w:rsidRDefault="40E80372" w:rsidP="40E80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DC9B" w14:textId="77777777" w:rsidR="00C70851" w:rsidRDefault="00C70851" w:rsidP="00325AC8">
      <w:pPr>
        <w:spacing w:after="0" w:line="240" w:lineRule="auto"/>
      </w:pPr>
      <w:r>
        <w:separator/>
      </w:r>
    </w:p>
  </w:footnote>
  <w:footnote w:type="continuationSeparator" w:id="0">
    <w:p w14:paraId="50DF7D45" w14:textId="77777777" w:rsidR="00C70851" w:rsidRDefault="00C70851" w:rsidP="00325AC8">
      <w:pPr>
        <w:spacing w:after="0" w:line="240" w:lineRule="auto"/>
      </w:pPr>
      <w:r>
        <w:continuationSeparator/>
      </w:r>
    </w:p>
  </w:footnote>
  <w:footnote w:type="continuationNotice" w:id="1">
    <w:p w14:paraId="2486F614" w14:textId="77777777" w:rsidR="00C70851" w:rsidRDefault="00C70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3CDB" w14:textId="77777777" w:rsidR="00F350EA" w:rsidRDefault="00F350EA" w:rsidP="003319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AF"/>
    <w:rsid w:val="000044DA"/>
    <w:rsid w:val="00007812"/>
    <w:rsid w:val="00014EB0"/>
    <w:rsid w:val="00033921"/>
    <w:rsid w:val="00051525"/>
    <w:rsid w:val="000827D8"/>
    <w:rsid w:val="000946AD"/>
    <w:rsid w:val="000B11F1"/>
    <w:rsid w:val="00107442"/>
    <w:rsid w:val="001322E5"/>
    <w:rsid w:val="0013445F"/>
    <w:rsid w:val="0014360B"/>
    <w:rsid w:val="00151976"/>
    <w:rsid w:val="001561EE"/>
    <w:rsid w:val="00164E7A"/>
    <w:rsid w:val="001909F2"/>
    <w:rsid w:val="001A663B"/>
    <w:rsid w:val="001C2064"/>
    <w:rsid w:val="001D19C8"/>
    <w:rsid w:val="001D594A"/>
    <w:rsid w:val="001D7FCC"/>
    <w:rsid w:val="001F1005"/>
    <w:rsid w:val="001F1C72"/>
    <w:rsid w:val="00202024"/>
    <w:rsid w:val="00203D64"/>
    <w:rsid w:val="002273F6"/>
    <w:rsid w:val="002446FC"/>
    <w:rsid w:val="00250583"/>
    <w:rsid w:val="0025690C"/>
    <w:rsid w:val="00261A9C"/>
    <w:rsid w:val="00267397"/>
    <w:rsid w:val="00281987"/>
    <w:rsid w:val="002927C9"/>
    <w:rsid w:val="002A4289"/>
    <w:rsid w:val="002B47E8"/>
    <w:rsid w:val="002D174D"/>
    <w:rsid w:val="002D27B6"/>
    <w:rsid w:val="0030297C"/>
    <w:rsid w:val="0031050F"/>
    <w:rsid w:val="0032117D"/>
    <w:rsid w:val="003246AB"/>
    <w:rsid w:val="00325AC8"/>
    <w:rsid w:val="00331938"/>
    <w:rsid w:val="003369DE"/>
    <w:rsid w:val="00336CD3"/>
    <w:rsid w:val="00343E4B"/>
    <w:rsid w:val="00364356"/>
    <w:rsid w:val="00367049"/>
    <w:rsid w:val="003732A0"/>
    <w:rsid w:val="00377540"/>
    <w:rsid w:val="00390B5C"/>
    <w:rsid w:val="0039147E"/>
    <w:rsid w:val="00395B91"/>
    <w:rsid w:val="003A5982"/>
    <w:rsid w:val="003C3F39"/>
    <w:rsid w:val="003D5CD6"/>
    <w:rsid w:val="004114AB"/>
    <w:rsid w:val="00412F1E"/>
    <w:rsid w:val="0042029C"/>
    <w:rsid w:val="00421AB8"/>
    <w:rsid w:val="00447089"/>
    <w:rsid w:val="00452819"/>
    <w:rsid w:val="00463C7E"/>
    <w:rsid w:val="00466AF0"/>
    <w:rsid w:val="004717CF"/>
    <w:rsid w:val="00471B40"/>
    <w:rsid w:val="004735B2"/>
    <w:rsid w:val="00484674"/>
    <w:rsid w:val="00491173"/>
    <w:rsid w:val="004C067C"/>
    <w:rsid w:val="0051670E"/>
    <w:rsid w:val="00520C10"/>
    <w:rsid w:val="005520E4"/>
    <w:rsid w:val="005671AF"/>
    <w:rsid w:val="00582D8C"/>
    <w:rsid w:val="00586B1B"/>
    <w:rsid w:val="005916E5"/>
    <w:rsid w:val="005A18BC"/>
    <w:rsid w:val="005C1DA9"/>
    <w:rsid w:val="005C3870"/>
    <w:rsid w:val="005F2C2F"/>
    <w:rsid w:val="006029F6"/>
    <w:rsid w:val="0060780A"/>
    <w:rsid w:val="00614105"/>
    <w:rsid w:val="00615618"/>
    <w:rsid w:val="00617176"/>
    <w:rsid w:val="00641B8C"/>
    <w:rsid w:val="006547EC"/>
    <w:rsid w:val="00655B36"/>
    <w:rsid w:val="006754E7"/>
    <w:rsid w:val="00682CCA"/>
    <w:rsid w:val="006A0AE7"/>
    <w:rsid w:val="006D1F16"/>
    <w:rsid w:val="006F279F"/>
    <w:rsid w:val="006F489A"/>
    <w:rsid w:val="0070365D"/>
    <w:rsid w:val="007102FB"/>
    <w:rsid w:val="00712712"/>
    <w:rsid w:val="0073415F"/>
    <w:rsid w:val="0075525F"/>
    <w:rsid w:val="00762F29"/>
    <w:rsid w:val="007764C0"/>
    <w:rsid w:val="00783936"/>
    <w:rsid w:val="007B7BB8"/>
    <w:rsid w:val="007C7ECE"/>
    <w:rsid w:val="00821ED2"/>
    <w:rsid w:val="00830FC4"/>
    <w:rsid w:val="00850B86"/>
    <w:rsid w:val="008515E9"/>
    <w:rsid w:val="008A1126"/>
    <w:rsid w:val="008B15F3"/>
    <w:rsid w:val="008B1916"/>
    <w:rsid w:val="008F4B92"/>
    <w:rsid w:val="00903A8F"/>
    <w:rsid w:val="009234CF"/>
    <w:rsid w:val="009663E4"/>
    <w:rsid w:val="00993C83"/>
    <w:rsid w:val="009A569B"/>
    <w:rsid w:val="009E399D"/>
    <w:rsid w:val="009F3F13"/>
    <w:rsid w:val="00A16FAA"/>
    <w:rsid w:val="00A31A29"/>
    <w:rsid w:val="00A55ADE"/>
    <w:rsid w:val="00A637B1"/>
    <w:rsid w:val="00A75982"/>
    <w:rsid w:val="00A83036"/>
    <w:rsid w:val="00A90405"/>
    <w:rsid w:val="00A979A0"/>
    <w:rsid w:val="00AD250C"/>
    <w:rsid w:val="00AD4811"/>
    <w:rsid w:val="00AE1C47"/>
    <w:rsid w:val="00AE5755"/>
    <w:rsid w:val="00B03FBD"/>
    <w:rsid w:val="00B16F4C"/>
    <w:rsid w:val="00B27135"/>
    <w:rsid w:val="00B33EB7"/>
    <w:rsid w:val="00B918A2"/>
    <w:rsid w:val="00BB780E"/>
    <w:rsid w:val="00BE266E"/>
    <w:rsid w:val="00BF500A"/>
    <w:rsid w:val="00BF670E"/>
    <w:rsid w:val="00C01E07"/>
    <w:rsid w:val="00C10F66"/>
    <w:rsid w:val="00C26341"/>
    <w:rsid w:val="00C31CC6"/>
    <w:rsid w:val="00C34FB1"/>
    <w:rsid w:val="00C40CE5"/>
    <w:rsid w:val="00C70851"/>
    <w:rsid w:val="00C74F44"/>
    <w:rsid w:val="00C824C8"/>
    <w:rsid w:val="00CA0AB8"/>
    <w:rsid w:val="00CA4F51"/>
    <w:rsid w:val="00CB360B"/>
    <w:rsid w:val="00CB6D78"/>
    <w:rsid w:val="00CE0C5A"/>
    <w:rsid w:val="00CF2326"/>
    <w:rsid w:val="00CF4529"/>
    <w:rsid w:val="00CF52BA"/>
    <w:rsid w:val="00CF6F99"/>
    <w:rsid w:val="00D13C2C"/>
    <w:rsid w:val="00D36FAC"/>
    <w:rsid w:val="00D55EAC"/>
    <w:rsid w:val="00D7538A"/>
    <w:rsid w:val="00D81DB6"/>
    <w:rsid w:val="00D836D3"/>
    <w:rsid w:val="00D91688"/>
    <w:rsid w:val="00D91EA1"/>
    <w:rsid w:val="00DD0F16"/>
    <w:rsid w:val="00DD13B5"/>
    <w:rsid w:val="00E05720"/>
    <w:rsid w:val="00E7788D"/>
    <w:rsid w:val="00E82E1B"/>
    <w:rsid w:val="00ED5415"/>
    <w:rsid w:val="00EE0340"/>
    <w:rsid w:val="00EF20D7"/>
    <w:rsid w:val="00EF3B9A"/>
    <w:rsid w:val="00F177AF"/>
    <w:rsid w:val="00F350EA"/>
    <w:rsid w:val="00F51DE3"/>
    <w:rsid w:val="00F524B7"/>
    <w:rsid w:val="00F52F9D"/>
    <w:rsid w:val="00F675AF"/>
    <w:rsid w:val="00F85BC6"/>
    <w:rsid w:val="00F95B04"/>
    <w:rsid w:val="00FC4A82"/>
    <w:rsid w:val="00FD5C3B"/>
    <w:rsid w:val="00FE6A2A"/>
    <w:rsid w:val="00FE7558"/>
    <w:rsid w:val="017679BA"/>
    <w:rsid w:val="046E032C"/>
    <w:rsid w:val="06620E3C"/>
    <w:rsid w:val="08CED209"/>
    <w:rsid w:val="09543A62"/>
    <w:rsid w:val="0A3DD383"/>
    <w:rsid w:val="0B10F008"/>
    <w:rsid w:val="0C17C133"/>
    <w:rsid w:val="18616155"/>
    <w:rsid w:val="187E1CD1"/>
    <w:rsid w:val="1D76A526"/>
    <w:rsid w:val="1DF2B131"/>
    <w:rsid w:val="1ED0B6D9"/>
    <w:rsid w:val="1F5C24DD"/>
    <w:rsid w:val="219DD367"/>
    <w:rsid w:val="23E90B7A"/>
    <w:rsid w:val="266D8FEA"/>
    <w:rsid w:val="2692CFE1"/>
    <w:rsid w:val="29E51319"/>
    <w:rsid w:val="2BD237C1"/>
    <w:rsid w:val="30380AB0"/>
    <w:rsid w:val="342A6228"/>
    <w:rsid w:val="355AA2D8"/>
    <w:rsid w:val="376202EA"/>
    <w:rsid w:val="386EEE3A"/>
    <w:rsid w:val="3B02CE5E"/>
    <w:rsid w:val="3CF320B3"/>
    <w:rsid w:val="40E80372"/>
    <w:rsid w:val="41994F81"/>
    <w:rsid w:val="41EB096E"/>
    <w:rsid w:val="43C9C2E4"/>
    <w:rsid w:val="43F15044"/>
    <w:rsid w:val="4ABD4BE0"/>
    <w:rsid w:val="4C0811C7"/>
    <w:rsid w:val="4C36A4EE"/>
    <w:rsid w:val="4DEF55BE"/>
    <w:rsid w:val="4E4E815A"/>
    <w:rsid w:val="4FABF3CD"/>
    <w:rsid w:val="50E0E514"/>
    <w:rsid w:val="51BA1105"/>
    <w:rsid w:val="51CEF2A3"/>
    <w:rsid w:val="558F1998"/>
    <w:rsid w:val="59BC7C23"/>
    <w:rsid w:val="59C847BA"/>
    <w:rsid w:val="5FFFAD43"/>
    <w:rsid w:val="61486305"/>
    <w:rsid w:val="617EA0FF"/>
    <w:rsid w:val="64BDF787"/>
    <w:rsid w:val="679B20F7"/>
    <w:rsid w:val="67D8B4B4"/>
    <w:rsid w:val="67E2BD0A"/>
    <w:rsid w:val="69365E16"/>
    <w:rsid w:val="6DED820C"/>
    <w:rsid w:val="6F4F0B3E"/>
    <w:rsid w:val="6FEBA04B"/>
    <w:rsid w:val="730AA285"/>
    <w:rsid w:val="760A7753"/>
    <w:rsid w:val="79AC141D"/>
    <w:rsid w:val="7A32A74B"/>
    <w:rsid w:val="7D19D9BA"/>
    <w:rsid w:val="7E0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D6EE7"/>
  <w15:docId w15:val="{948B5047-734B-4C0C-901F-E9E09121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D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0321"/>
    <w:rPr>
      <w:b/>
      <w:bCs/>
    </w:rPr>
  </w:style>
  <w:style w:type="character" w:styleId="Emphasis">
    <w:name w:val="Emphasis"/>
    <w:basedOn w:val="DefaultParagraphFont"/>
    <w:uiPriority w:val="20"/>
    <w:qFormat/>
    <w:rsid w:val="00FD0321"/>
    <w:rPr>
      <w:i/>
      <w:iCs/>
    </w:rPr>
  </w:style>
  <w:style w:type="character" w:styleId="Hyperlink">
    <w:name w:val="Hyperlink"/>
    <w:basedOn w:val="DefaultParagraphFont"/>
    <w:uiPriority w:val="99"/>
    <w:unhideWhenUsed/>
    <w:rsid w:val="00FD03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86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00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8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08DB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character" w:customStyle="1" w:styleId="apple-converted-space">
    <w:name w:val="apple-converted-space"/>
    <w:basedOn w:val="DefaultParagraphFont"/>
    <w:rsid w:val="007C7ECE"/>
  </w:style>
  <w:style w:type="table" w:styleId="TableGrid">
    <w:name w:val="Table Grid"/>
    <w:basedOn w:val="TableNormal"/>
    <w:uiPriority w:val="39"/>
    <w:rsid w:val="007C7ECE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38"/>
  </w:style>
  <w:style w:type="paragraph" w:styleId="Footer">
    <w:name w:val="footer"/>
    <w:basedOn w:val="Normal"/>
    <w:link w:val="FooterChar"/>
    <w:uiPriority w:val="99"/>
    <w:unhideWhenUsed/>
    <w:rsid w:val="0033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38"/>
  </w:style>
  <w:style w:type="character" w:customStyle="1" w:styleId="normaltextrun">
    <w:name w:val="normaltextrun"/>
    <w:basedOn w:val="DefaultParagraphFont"/>
    <w:rsid w:val="008A1126"/>
  </w:style>
  <w:style w:type="paragraph" w:styleId="Revision">
    <w:name w:val="Revision"/>
    <w:hidden/>
    <w:uiPriority w:val="99"/>
    <w:semiHidden/>
    <w:rsid w:val="001F100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415"/>
    <w:rPr>
      <w:b/>
      <w:bCs/>
      <w:sz w:val="20"/>
      <w:szCs w:val="20"/>
    </w:rPr>
  </w:style>
  <w:style w:type="paragraph" w:customStyle="1" w:styleId="paragraph">
    <w:name w:val="paragraph"/>
    <w:basedOn w:val="Normal"/>
    <w:rsid w:val="0045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B15F3"/>
  </w:style>
  <w:style w:type="character" w:customStyle="1" w:styleId="xxapple-converted-space">
    <w:name w:val="x_x_apple-converted-space"/>
    <w:basedOn w:val="DefaultParagraphFont"/>
    <w:rsid w:val="00AD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CepHQQfA7Bw" TargetMode="External"/><Relationship Id="rId18" Type="http://schemas.openxmlformats.org/officeDocument/2006/relationships/hyperlink" Target="https://corporate.skyshowtime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skyshowtime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kyshowtime.com" TargetMode="External"/><Relationship Id="rId20" Type="http://schemas.openxmlformats.org/officeDocument/2006/relationships/hyperlink" Target="http://www.twitter.com/SkyShowti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e.tl/t-0wmu2U0W4P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protect-eu.mimecast.com/s/-1C9CJq8I05jYEfvGOoK?domain=linkedi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.tl/t-oUAbhPiH9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8" ma:contentTypeDescription="Create a new document." ma:contentTypeScope="" ma:versionID="c6af0d31ce95ec930f13113d68968755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0a11a88959b0384d6328599405ba35b0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eEW+b52XSwfNlw0buqlxFBl4Q==">AMUW2mWA9BBetnRsglob59Ts3f3MU/9w+yv+XTwuK094cq+5+HmXgGUi/stCqQFM3ZnRiNBPJQzR5iPp1BtDtokG2U/Fpaq0h3DUYuFZFJGFRM8r3ODHSFQ=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8357B-3A03-4EDB-BF7F-981673416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7BCBF-97A9-43F0-97E3-EF91E2285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6E9000B-E054-4736-9C10-E4110EDA966E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5.xml><?xml version="1.0" encoding="utf-8"?>
<ds:datastoreItem xmlns:ds="http://schemas.openxmlformats.org/officeDocument/2006/customXml" ds:itemID="{BA2FC506-A8B2-47B6-9150-E20DE547B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Links>
    <vt:vector size="30" baseType="variant">
      <vt:variant>
        <vt:i4>2555958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http://www.twitter.com/SkyShowtime</vt:lpwstr>
      </vt:variant>
      <vt:variant>
        <vt:lpwstr/>
      </vt:variant>
      <vt:variant>
        <vt:i4>3211366</vt:i4>
      </vt:variant>
      <vt:variant>
        <vt:i4>9</vt:i4>
      </vt:variant>
      <vt:variant>
        <vt:i4>0</vt:i4>
      </vt:variant>
      <vt:variant>
        <vt:i4>5</vt:i4>
      </vt:variant>
      <vt:variant>
        <vt:lpwstr>https://protect-eu.mimecast.com/s/-1C9CJq8I05jYEfvGOoK?domain=linkedin.com</vt:lpwstr>
      </vt:variant>
      <vt:variant>
        <vt:lpwstr/>
      </vt:variant>
      <vt:variant>
        <vt:i4>2490413</vt:i4>
      </vt:variant>
      <vt:variant>
        <vt:i4>6</vt:i4>
      </vt:variant>
      <vt:variant>
        <vt:i4>0</vt:i4>
      </vt:variant>
      <vt:variant>
        <vt:i4>5</vt:i4>
      </vt:variant>
      <vt:variant>
        <vt:lpwstr>https://corporate.skyshowtime.com/</vt:lpwstr>
      </vt:variant>
      <vt:variant>
        <vt:lpwstr/>
      </vt:variant>
      <vt:variant>
        <vt:i4>3932287</vt:i4>
      </vt:variant>
      <vt:variant>
        <vt:i4>3</vt:i4>
      </vt:variant>
      <vt:variant>
        <vt:i4>0</vt:i4>
      </vt:variant>
      <vt:variant>
        <vt:i4>5</vt:i4>
      </vt:variant>
      <vt:variant>
        <vt:lpwstr>http://www.skyshowtime.com/</vt:lpwstr>
      </vt:variant>
      <vt:variant>
        <vt:lpwstr/>
      </vt:variant>
      <vt:variant>
        <vt:i4>3932287</vt:i4>
      </vt:variant>
      <vt:variant>
        <vt:i4>0</vt:i4>
      </vt:variant>
      <vt:variant>
        <vt:i4>0</vt:i4>
      </vt:variant>
      <vt:variant>
        <vt:i4>5</vt:i4>
      </vt:variant>
      <vt:variant>
        <vt:lpwstr>http://www.skyshowtime.com/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D'ambra, Maria Agustina</dc:creator>
  <cp:keywords/>
  <cp:lastModifiedBy>Nona Bankova</cp:lastModifiedBy>
  <cp:revision>28</cp:revision>
  <dcterms:created xsi:type="dcterms:W3CDTF">2023-04-25T18:38:00Z</dcterms:created>
  <dcterms:modified xsi:type="dcterms:W3CDTF">2023-05-15T10:52:00Z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2023-01-20T20:43:50Z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d07565c4-4184-42a1-b215-e6da584909bb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